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92" w:rsidRDefault="00912129">
      <w:r>
        <w:t xml:space="preserve">Phage </w:t>
      </w:r>
      <w:proofErr w:type="spellStart"/>
      <w:r>
        <w:t>Panamaxus</w:t>
      </w:r>
      <w:proofErr w:type="spellEnd"/>
      <w:r>
        <w:t>: Regions that may require attention</w:t>
      </w:r>
    </w:p>
    <w:p w:rsidR="00912129" w:rsidRDefault="00912129">
      <w:r>
        <w:t xml:space="preserve">1: 5’ end to gene 1. DNA master called a gene here but there was no coding </w:t>
      </w:r>
      <w:proofErr w:type="gramStart"/>
      <w:r>
        <w:t>potential  or</w:t>
      </w:r>
      <w:proofErr w:type="gramEnd"/>
      <w:r>
        <w:t xml:space="preserve"> BLAST homology </w:t>
      </w:r>
      <w:bookmarkStart w:id="0" w:name="_GoBack"/>
      <w:bookmarkEnd w:id="0"/>
      <w:r>
        <w:t>so we deleted it.</w:t>
      </w:r>
    </w:p>
    <w:sectPr w:rsidR="00912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29"/>
    <w:rsid w:val="00785A92"/>
    <w:rsid w:val="0091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2015-05-11T17:34:00Z</dcterms:created>
  <dcterms:modified xsi:type="dcterms:W3CDTF">2015-05-11T17:36:00Z</dcterms:modified>
</cp:coreProperties>
</file>